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909" w:rsidRPr="00747C7C" w:rsidRDefault="003E2909">
      <w:pPr>
        <w:jc w:val="center"/>
        <w:rPr>
          <w:rFonts w:ascii="Century Gothic" w:hAnsi="Century Gothic" w:cs="Arial"/>
          <w:b/>
          <w:sz w:val="28"/>
          <w:szCs w:val="28"/>
          <w:lang w:val="en-US"/>
        </w:rPr>
      </w:pPr>
      <w:proofErr w:type="spellStart"/>
      <w:r w:rsidRPr="00747C7C">
        <w:rPr>
          <w:rFonts w:ascii="Century Gothic" w:hAnsi="Century Gothic" w:cs="Arial"/>
          <w:b/>
          <w:sz w:val="28"/>
          <w:szCs w:val="28"/>
          <w:lang w:val="en-US"/>
        </w:rPr>
        <w:t>Règlement</w:t>
      </w:r>
      <w:proofErr w:type="spellEnd"/>
      <w:r w:rsidRPr="00747C7C">
        <w:rPr>
          <w:rFonts w:ascii="Century Gothic" w:hAnsi="Century Gothic" w:cs="Arial"/>
          <w:b/>
          <w:sz w:val="28"/>
          <w:szCs w:val="28"/>
          <w:lang w:val="en-US"/>
        </w:rPr>
        <w:t xml:space="preserve"> du </w:t>
      </w:r>
      <w:proofErr w:type="spellStart"/>
      <w:r w:rsidRPr="00747C7C">
        <w:rPr>
          <w:rFonts w:ascii="Century Gothic" w:hAnsi="Century Gothic" w:cs="Arial"/>
          <w:b/>
          <w:sz w:val="28"/>
          <w:szCs w:val="28"/>
          <w:lang w:val="en-US"/>
        </w:rPr>
        <w:t>concours</w:t>
      </w:r>
      <w:proofErr w:type="spellEnd"/>
    </w:p>
    <w:p w:rsidR="003E2909" w:rsidRPr="00747C7C" w:rsidRDefault="004C7F0B">
      <w:pPr>
        <w:jc w:val="center"/>
        <w:rPr>
          <w:rFonts w:ascii="Century Gothic" w:hAnsi="Century Gothic" w:cs="Arial"/>
          <w:sz w:val="28"/>
          <w:szCs w:val="28"/>
          <w:lang w:val="fr-FR"/>
        </w:rPr>
      </w:pPr>
      <w:r>
        <w:rPr>
          <w:rFonts w:ascii="Century Gothic" w:hAnsi="Century Gothic" w:cs="Arial"/>
          <w:b/>
          <w:sz w:val="28"/>
          <w:szCs w:val="28"/>
          <w:lang w:val="fr-FR"/>
        </w:rPr>
        <w:t>1</w:t>
      </w:r>
      <w:r w:rsidR="00663884">
        <w:rPr>
          <w:rFonts w:ascii="Century Gothic" w:hAnsi="Century Gothic" w:cs="Arial"/>
          <w:b/>
          <w:sz w:val="28"/>
          <w:szCs w:val="28"/>
          <w:lang w:val="fr-FR"/>
        </w:rPr>
        <w:t>1</w:t>
      </w:r>
      <w:r w:rsidR="003E2909" w:rsidRPr="00747C7C">
        <w:rPr>
          <w:rFonts w:ascii="Century Gothic" w:hAnsi="Century Gothic" w:cs="Arial"/>
          <w:sz w:val="28"/>
          <w:szCs w:val="28"/>
          <w:lang w:val="fr-FR"/>
        </w:rPr>
        <w:t xml:space="preserve">ème festival international de court métrage “State </w:t>
      </w:r>
      <w:proofErr w:type="spellStart"/>
      <w:r w:rsidR="003E2909" w:rsidRPr="00747C7C">
        <w:rPr>
          <w:rFonts w:ascii="Century Gothic" w:hAnsi="Century Gothic" w:cs="Arial"/>
          <w:sz w:val="28"/>
          <w:szCs w:val="28"/>
          <w:lang w:val="fr-FR"/>
        </w:rPr>
        <w:t>aKorti</w:t>
      </w:r>
      <w:proofErr w:type="spellEnd"/>
      <w:r w:rsidR="003E2909" w:rsidRPr="00747C7C">
        <w:rPr>
          <w:rFonts w:ascii="Century Gothic" w:hAnsi="Century Gothic" w:cs="Arial"/>
          <w:sz w:val="28"/>
          <w:szCs w:val="28"/>
          <w:lang w:val="fr-FR"/>
        </w:rPr>
        <w:t>”</w:t>
      </w:r>
    </w:p>
    <w:p w:rsidR="003E2909" w:rsidRPr="006067BE" w:rsidRDefault="003E2909">
      <w:pPr>
        <w:jc w:val="center"/>
        <w:rPr>
          <w:rFonts w:ascii="Century Gothic" w:hAnsi="Century Gothic" w:cs="Arial"/>
          <w:sz w:val="28"/>
          <w:szCs w:val="28"/>
          <w:lang w:val="fr-FR"/>
        </w:rPr>
      </w:pPr>
      <w:proofErr w:type="spellStart"/>
      <w:r w:rsidRPr="006067BE">
        <w:rPr>
          <w:rFonts w:ascii="Century Gothic" w:hAnsi="Century Gothic" w:cs="Arial"/>
          <w:sz w:val="28"/>
          <w:szCs w:val="28"/>
          <w:lang w:val="fr-FR"/>
        </w:rPr>
        <w:t>Viagrande</w:t>
      </w:r>
      <w:proofErr w:type="spellEnd"/>
      <w:r w:rsidRPr="006067BE">
        <w:rPr>
          <w:rFonts w:ascii="Century Gothic" w:hAnsi="Century Gothic" w:cs="Arial"/>
          <w:sz w:val="28"/>
          <w:szCs w:val="28"/>
          <w:lang w:val="fr-FR"/>
        </w:rPr>
        <w:t xml:space="preserve"> (Catane) – Août 20</w:t>
      </w:r>
      <w:r w:rsidR="00FF4C64" w:rsidRPr="006067BE">
        <w:rPr>
          <w:rFonts w:ascii="Century Gothic" w:hAnsi="Century Gothic" w:cs="Arial"/>
          <w:sz w:val="28"/>
          <w:szCs w:val="28"/>
          <w:lang w:val="fr-FR"/>
        </w:rPr>
        <w:t>1</w:t>
      </w:r>
      <w:r w:rsidR="004C7F0B">
        <w:rPr>
          <w:rFonts w:ascii="Century Gothic" w:hAnsi="Century Gothic" w:cs="Arial"/>
          <w:sz w:val="28"/>
          <w:szCs w:val="28"/>
          <w:lang w:val="fr-FR"/>
        </w:rPr>
        <w:t>7</w:t>
      </w:r>
    </w:p>
    <w:p w:rsidR="003E2909" w:rsidRPr="006067BE" w:rsidRDefault="003E2909">
      <w:pPr>
        <w:rPr>
          <w:rFonts w:ascii="Century Gothic" w:hAnsi="Century Gothic" w:cs="Arial"/>
          <w:sz w:val="20"/>
          <w:szCs w:val="20"/>
          <w:lang w:val="fr-FR"/>
        </w:rPr>
      </w:pPr>
    </w:p>
    <w:p w:rsidR="003E2909" w:rsidRPr="00C92D76" w:rsidRDefault="003E2909" w:rsidP="00443AB4">
      <w:pPr>
        <w:pStyle w:val="Titolo3"/>
        <w:spacing w:before="0" w:after="0" w:line="360" w:lineRule="auto"/>
        <w:jc w:val="both"/>
        <w:rPr>
          <w:rFonts w:ascii="Century Gothic" w:hAnsi="Century Gothic"/>
          <w:color w:val="4F81BD"/>
          <w:sz w:val="20"/>
          <w:szCs w:val="20"/>
          <w:lang w:val="fr-FR"/>
        </w:rPr>
      </w:pPr>
      <w:r w:rsidRPr="00C92D76">
        <w:rPr>
          <w:rFonts w:ascii="Century Gothic" w:hAnsi="Century Gothic"/>
          <w:color w:val="4F81BD"/>
          <w:sz w:val="20"/>
          <w:szCs w:val="20"/>
          <w:lang w:val="fr-FR"/>
        </w:rPr>
        <w:t>AVIS DE CONCOURS</w:t>
      </w:r>
    </w:p>
    <w:p w:rsidR="003E2909" w:rsidRPr="00C92D76" w:rsidRDefault="003E2909" w:rsidP="00443AB4">
      <w:pPr>
        <w:pStyle w:val="Corpotesto"/>
        <w:jc w:val="both"/>
      </w:pPr>
      <w:r w:rsidRPr="00C92D76">
        <w:t xml:space="preserve">La </w:t>
      </w:r>
      <w:proofErr w:type="spellStart"/>
      <w:r w:rsidRPr="00C92D76">
        <w:t>Dibo</w:t>
      </w:r>
      <w:proofErr w:type="spellEnd"/>
      <w:r w:rsidRPr="00C92D76">
        <w:t xml:space="preserve"> </w:t>
      </w:r>
      <w:proofErr w:type="spellStart"/>
      <w:r w:rsidR="00DF6F55" w:rsidRPr="00C92D76">
        <w:t>Eventi</w:t>
      </w:r>
      <w:proofErr w:type="spellEnd"/>
      <w:r w:rsidRPr="00C92D76">
        <w:t xml:space="preserve"> organise la </w:t>
      </w:r>
      <w:r w:rsidR="00EC5E36" w:rsidRPr="00C92D76">
        <w:t xml:space="preserve"> </w:t>
      </w:r>
      <w:r w:rsidR="004C7F0B">
        <w:t>1</w:t>
      </w:r>
      <w:r w:rsidR="00663884">
        <w:t>1</w:t>
      </w:r>
      <w:bookmarkStart w:id="0" w:name="_GoBack"/>
      <w:bookmarkEnd w:id="0"/>
      <w:r w:rsidRPr="00C92D76">
        <w:t xml:space="preserve">ème édition du festival international du film de court métrage  “State </w:t>
      </w:r>
      <w:proofErr w:type="spellStart"/>
      <w:r w:rsidRPr="00C92D76">
        <w:t>aKorti</w:t>
      </w:r>
      <w:proofErr w:type="spellEnd"/>
      <w:r w:rsidRPr="00C92D76">
        <w:t>”, ouvert aux réalisateurs de films de toutes nationalités.</w:t>
      </w:r>
    </w:p>
    <w:p w:rsidR="003E2909" w:rsidRPr="00C92D76" w:rsidRDefault="003E2909" w:rsidP="00443AB4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u w:val="single"/>
          <w:lang w:val="fr-FR"/>
        </w:rPr>
      </w:pPr>
      <w:r w:rsidRPr="00C92D76">
        <w:rPr>
          <w:rFonts w:ascii="Century Gothic" w:hAnsi="Century Gothic" w:cs="Arial"/>
          <w:sz w:val="20"/>
          <w:szCs w:val="20"/>
          <w:u w:val="single"/>
          <w:lang w:val="fr-FR"/>
        </w:rPr>
        <w:t>La participation au concours est gratuite.</w:t>
      </w:r>
    </w:p>
    <w:p w:rsidR="003E2909" w:rsidRPr="00C92D76" w:rsidRDefault="003E2909" w:rsidP="00443AB4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C92D76">
        <w:rPr>
          <w:rFonts w:ascii="Century Gothic" w:hAnsi="Century Gothic" w:cs="Arial"/>
          <w:sz w:val="20"/>
          <w:szCs w:val="20"/>
          <w:lang w:val="fr-FR"/>
        </w:rPr>
        <w:t xml:space="preserve">Peuvent participer des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fr-FR"/>
        </w:rPr>
        <w:t>oeuvres</w:t>
      </w:r>
      <w:proofErr w:type="spellEnd"/>
      <w:r w:rsidRPr="00C92D76">
        <w:rPr>
          <w:rFonts w:ascii="Century Gothic" w:hAnsi="Century Gothic" w:cs="Arial"/>
          <w:sz w:val="20"/>
          <w:szCs w:val="20"/>
          <w:lang w:val="fr-FR"/>
        </w:rPr>
        <w:t xml:space="preserve"> </w:t>
      </w:r>
      <w:r w:rsidRPr="00C92D76">
        <w:rPr>
          <w:rFonts w:ascii="Century Gothic" w:hAnsi="Century Gothic" w:cs="Arial"/>
          <w:sz w:val="20"/>
          <w:szCs w:val="20"/>
          <w:u w:val="single"/>
          <w:lang w:val="fr-FR"/>
        </w:rPr>
        <w:t>de style comique –humoristique</w:t>
      </w:r>
      <w:r w:rsidRPr="00C92D76">
        <w:rPr>
          <w:rFonts w:ascii="Century Gothic" w:hAnsi="Century Gothic" w:cs="Arial"/>
          <w:sz w:val="20"/>
          <w:szCs w:val="20"/>
          <w:lang w:val="fr-FR"/>
        </w:rPr>
        <w:t xml:space="preserve"> qui n’ont pas déjà été présentées aux éditions précédentes du festival : court métrage, animation,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fr-FR"/>
        </w:rPr>
        <w:t>videoclip</w:t>
      </w:r>
      <w:proofErr w:type="spellEnd"/>
      <w:r w:rsidRPr="00C92D76">
        <w:rPr>
          <w:rFonts w:ascii="Century Gothic" w:hAnsi="Century Gothic" w:cs="Arial"/>
          <w:sz w:val="20"/>
          <w:szCs w:val="20"/>
          <w:lang w:val="fr-FR"/>
        </w:rPr>
        <w:t xml:space="preserve">, film réalisé avec des téléphones portables, présentation photographique et toutes les réalisations entrant dans la vaste catégorie de l’audio-visuel. Peu importe le format ou la technique de tournage mais la </w:t>
      </w:r>
      <w:r w:rsidRPr="00C92D76">
        <w:rPr>
          <w:rFonts w:ascii="Century Gothic" w:hAnsi="Century Gothic" w:cs="Arial"/>
          <w:sz w:val="20"/>
          <w:szCs w:val="20"/>
          <w:u w:val="single"/>
          <w:lang w:val="fr-FR"/>
        </w:rPr>
        <w:t xml:space="preserve">durée maximale est de </w:t>
      </w:r>
      <w:r w:rsidR="002A79FA" w:rsidRPr="00C92D76">
        <w:rPr>
          <w:rFonts w:ascii="Century Gothic" w:hAnsi="Century Gothic" w:cs="Arial"/>
          <w:sz w:val="20"/>
          <w:szCs w:val="20"/>
          <w:u w:val="single"/>
          <w:lang w:val="fr-FR"/>
        </w:rPr>
        <w:t>10</w:t>
      </w:r>
      <w:r w:rsidRPr="00C92D76">
        <w:rPr>
          <w:rFonts w:ascii="Century Gothic" w:hAnsi="Century Gothic" w:cs="Arial"/>
          <w:sz w:val="20"/>
          <w:szCs w:val="20"/>
          <w:u w:val="single"/>
          <w:lang w:val="fr-FR"/>
        </w:rPr>
        <w:t xml:space="preserve"> minutes</w:t>
      </w:r>
      <w:r w:rsidRPr="00C92D76">
        <w:rPr>
          <w:rFonts w:ascii="Century Gothic" w:hAnsi="Century Gothic" w:cs="Arial"/>
          <w:sz w:val="20"/>
          <w:szCs w:val="20"/>
          <w:lang w:val="fr-FR"/>
        </w:rPr>
        <w:t xml:space="preserve"> (la direction du festival se réserve toutefois le droit d’admettre des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fr-FR"/>
        </w:rPr>
        <w:t>video</w:t>
      </w:r>
      <w:proofErr w:type="spellEnd"/>
      <w:r w:rsidRPr="00C92D76">
        <w:rPr>
          <w:rFonts w:ascii="Century Gothic" w:hAnsi="Century Gothic" w:cs="Arial"/>
          <w:sz w:val="20"/>
          <w:szCs w:val="20"/>
          <w:lang w:val="fr-FR"/>
        </w:rPr>
        <w:t xml:space="preserve"> de durée légèrement supérieure)</w:t>
      </w:r>
    </w:p>
    <w:p w:rsidR="003E2909" w:rsidRPr="00C92D76" w:rsidRDefault="003E2909" w:rsidP="00443AB4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Les oeuvres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provenant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l’étranger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devront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être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sous-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titrées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en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italien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ou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en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anglais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>.</w:t>
      </w:r>
    </w:p>
    <w:p w:rsidR="003E2909" w:rsidRPr="00C92D76" w:rsidRDefault="003E2909" w:rsidP="00443AB4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</w:p>
    <w:p w:rsidR="003E2909" w:rsidRPr="00C92D76" w:rsidRDefault="003E2909" w:rsidP="00443AB4">
      <w:pPr>
        <w:pStyle w:val="Titolo3"/>
        <w:spacing w:before="0" w:after="0" w:line="360" w:lineRule="auto"/>
        <w:jc w:val="both"/>
        <w:rPr>
          <w:rFonts w:ascii="Century Gothic" w:hAnsi="Century Gothic"/>
          <w:color w:val="4F81BD"/>
          <w:sz w:val="20"/>
          <w:szCs w:val="20"/>
          <w:lang w:val="en-US"/>
        </w:rPr>
      </w:pPr>
      <w:r w:rsidRPr="00C92D76">
        <w:rPr>
          <w:rFonts w:ascii="Century Gothic" w:hAnsi="Century Gothic"/>
          <w:color w:val="4F81BD"/>
          <w:sz w:val="20"/>
          <w:szCs w:val="20"/>
          <w:lang w:val="en-US"/>
        </w:rPr>
        <w:t>FICHE D’INSCRIPTION ET ENVOI DU MATERIEL</w:t>
      </w:r>
    </w:p>
    <w:p w:rsidR="003E2909" w:rsidRPr="00C92D76" w:rsidRDefault="003E2909" w:rsidP="00443AB4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Les oeuvres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devront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être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expédiées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en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même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temps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que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la fiche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d’inscription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en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joignant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la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copie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d’un document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d’identité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valide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accompagné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du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matériel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requis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(cf. ci-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dessous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), le </w:t>
      </w:r>
      <w:r w:rsidRPr="00C92D76">
        <w:rPr>
          <w:rFonts w:ascii="Century Gothic" w:hAnsi="Century Gothic" w:cs="Arial"/>
          <w:b/>
          <w:sz w:val="20"/>
          <w:szCs w:val="20"/>
          <w:lang w:val="en-US"/>
        </w:rPr>
        <w:t>3</w:t>
      </w:r>
      <w:r w:rsidR="00986757" w:rsidRPr="00C92D76">
        <w:rPr>
          <w:rFonts w:ascii="Century Gothic" w:hAnsi="Century Gothic" w:cs="Arial"/>
          <w:b/>
          <w:sz w:val="20"/>
          <w:szCs w:val="20"/>
          <w:lang w:val="en-US"/>
        </w:rPr>
        <w:t>0</w:t>
      </w:r>
      <w:r w:rsidRPr="00C92D76">
        <w:rPr>
          <w:rFonts w:ascii="Century Gothic" w:hAnsi="Century Gothic" w:cs="Arial"/>
          <w:b/>
          <w:sz w:val="20"/>
          <w:szCs w:val="20"/>
          <w:lang w:val="en-US"/>
        </w:rPr>
        <w:t xml:space="preserve"> </w:t>
      </w:r>
      <w:proofErr w:type="spellStart"/>
      <w:r w:rsidR="00986757" w:rsidRPr="00C92D76">
        <w:rPr>
          <w:rFonts w:ascii="Century Gothic" w:hAnsi="Century Gothic" w:cs="Arial"/>
          <w:b/>
          <w:sz w:val="20"/>
          <w:szCs w:val="20"/>
          <w:lang w:val="en-US"/>
        </w:rPr>
        <w:t>Juin</w:t>
      </w:r>
      <w:proofErr w:type="spellEnd"/>
      <w:r w:rsidRPr="00C92D76">
        <w:rPr>
          <w:rFonts w:ascii="Century Gothic" w:hAnsi="Century Gothic" w:cs="Arial"/>
          <w:b/>
          <w:sz w:val="20"/>
          <w:szCs w:val="20"/>
          <w:lang w:val="en-US"/>
        </w:rPr>
        <w:t xml:space="preserve"> 20</w:t>
      </w:r>
      <w:r w:rsidR="00986757" w:rsidRPr="00C92D76">
        <w:rPr>
          <w:rFonts w:ascii="Century Gothic" w:hAnsi="Century Gothic" w:cs="Arial"/>
          <w:b/>
          <w:sz w:val="20"/>
          <w:szCs w:val="20"/>
          <w:lang w:val="en-US"/>
        </w:rPr>
        <w:t>1</w:t>
      </w:r>
      <w:r w:rsidR="00663884">
        <w:rPr>
          <w:rFonts w:ascii="Century Gothic" w:hAnsi="Century Gothic" w:cs="Arial"/>
          <w:b/>
          <w:sz w:val="20"/>
          <w:szCs w:val="20"/>
          <w:lang w:val="en-US"/>
        </w:rPr>
        <w:t>8</w:t>
      </w: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au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plus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tard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(le cachet de la poste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faisant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foi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) à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l’adresse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suivante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:</w:t>
      </w:r>
    </w:p>
    <w:p w:rsidR="003E2909" w:rsidRPr="00C92D76" w:rsidRDefault="003E2909" w:rsidP="00443AB4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  <w:lang w:val="en-US"/>
        </w:rPr>
      </w:pPr>
    </w:p>
    <w:p w:rsidR="00794BB1" w:rsidRPr="00C92D76" w:rsidRDefault="00794BB1" w:rsidP="00443AB4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C92D76">
        <w:rPr>
          <w:rFonts w:ascii="Century Gothic" w:hAnsi="Century Gothic"/>
          <w:b/>
          <w:sz w:val="20"/>
          <w:szCs w:val="20"/>
        </w:rPr>
        <w:t xml:space="preserve">State </w:t>
      </w:r>
      <w:proofErr w:type="spellStart"/>
      <w:r w:rsidRPr="00C92D76">
        <w:rPr>
          <w:rFonts w:ascii="Century Gothic" w:hAnsi="Century Gothic"/>
          <w:b/>
          <w:sz w:val="20"/>
          <w:szCs w:val="20"/>
        </w:rPr>
        <w:t>aKorti</w:t>
      </w:r>
      <w:proofErr w:type="spellEnd"/>
    </w:p>
    <w:p w:rsidR="003E2909" w:rsidRPr="00C92D76" w:rsidRDefault="003E2909" w:rsidP="00443AB4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C92D76">
        <w:rPr>
          <w:rFonts w:ascii="Century Gothic" w:hAnsi="Century Gothic" w:cs="Arial"/>
          <w:b/>
          <w:sz w:val="20"/>
          <w:szCs w:val="20"/>
        </w:rPr>
        <w:t>C/O Studio Associato Di Bella</w:t>
      </w:r>
    </w:p>
    <w:p w:rsidR="003E2909" w:rsidRPr="00C92D76" w:rsidRDefault="003E2909" w:rsidP="00443AB4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C92D76">
        <w:rPr>
          <w:rFonts w:ascii="Century Gothic" w:hAnsi="Century Gothic" w:cs="Arial"/>
          <w:b/>
          <w:sz w:val="20"/>
          <w:szCs w:val="20"/>
        </w:rPr>
        <w:t>Via Teatro Greco n° 76</w:t>
      </w:r>
    </w:p>
    <w:p w:rsidR="003E2909" w:rsidRPr="00C92D76" w:rsidRDefault="003E2909" w:rsidP="00443AB4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C92D76">
        <w:rPr>
          <w:rFonts w:ascii="Century Gothic" w:hAnsi="Century Gothic" w:cs="Arial"/>
          <w:b/>
          <w:sz w:val="20"/>
          <w:szCs w:val="20"/>
        </w:rPr>
        <w:t>95124 CATANIA (</w:t>
      </w:r>
      <w:proofErr w:type="spellStart"/>
      <w:r w:rsidRPr="00C92D76">
        <w:rPr>
          <w:rFonts w:ascii="Century Gothic" w:hAnsi="Century Gothic" w:cs="Arial"/>
          <w:b/>
          <w:sz w:val="20"/>
          <w:szCs w:val="20"/>
        </w:rPr>
        <w:t>Italie</w:t>
      </w:r>
      <w:proofErr w:type="spellEnd"/>
      <w:r w:rsidRPr="00C92D76">
        <w:rPr>
          <w:rFonts w:ascii="Century Gothic" w:hAnsi="Century Gothic" w:cs="Arial"/>
          <w:b/>
          <w:sz w:val="20"/>
          <w:szCs w:val="20"/>
        </w:rPr>
        <w:t>)</w:t>
      </w:r>
    </w:p>
    <w:p w:rsidR="00EC5E36" w:rsidRPr="00C92D76" w:rsidRDefault="00EC5E36" w:rsidP="00443AB4">
      <w:pPr>
        <w:pStyle w:val="Rientrocorpodeltesto"/>
        <w:spacing w:after="0" w:line="240" w:lineRule="auto"/>
        <w:ind w:left="0"/>
        <w:jc w:val="center"/>
        <w:rPr>
          <w:rFonts w:ascii="Century Gothic" w:hAnsi="Century Gothic" w:cs="Arial"/>
          <w:sz w:val="20"/>
          <w:szCs w:val="20"/>
          <w:lang w:val="en-US"/>
        </w:rPr>
      </w:pP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ou</w:t>
      </w:r>
      <w:proofErr w:type="spellEnd"/>
    </w:p>
    <w:p w:rsidR="00EC5E36" w:rsidRPr="00C92D76" w:rsidRDefault="00EC5E36" w:rsidP="00443AB4">
      <w:pPr>
        <w:pStyle w:val="Rientrocorpodeltesto"/>
        <w:spacing w:after="0" w:line="240" w:lineRule="auto"/>
        <w:ind w:left="0"/>
        <w:jc w:val="center"/>
        <w:rPr>
          <w:rFonts w:ascii="Century Gothic" w:hAnsi="Century Gothic" w:cs="Arial"/>
          <w:b/>
          <w:sz w:val="20"/>
          <w:szCs w:val="20"/>
          <w:lang w:val="en-US"/>
        </w:rPr>
      </w:pPr>
      <w:r w:rsidRPr="00C92D76">
        <w:rPr>
          <w:rFonts w:ascii="Century Gothic" w:hAnsi="Century Gothic" w:cs="Arial"/>
          <w:b/>
          <w:sz w:val="20"/>
          <w:szCs w:val="20"/>
          <w:lang w:val="en-US"/>
        </w:rPr>
        <w:t>info@stateakorti.it</w:t>
      </w:r>
    </w:p>
    <w:p w:rsidR="003E2909" w:rsidRPr="004C7F0B" w:rsidRDefault="003E2909" w:rsidP="00443AB4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</w:p>
    <w:p w:rsidR="003E2909" w:rsidRPr="00C92D76" w:rsidRDefault="003E2909" w:rsidP="00443AB4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L’envoi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des fiches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d’inscription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dûment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remplies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(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si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possible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dactylographiées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) et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signées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implique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l’acceptation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intégrale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du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présent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réglement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.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Elles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contiennent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en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particulier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:</w:t>
      </w:r>
    </w:p>
    <w:p w:rsidR="003E2909" w:rsidRPr="00C92D76" w:rsidRDefault="003E2909" w:rsidP="00443AB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consentement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au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traitement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données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personnelles</w:t>
      </w:r>
      <w:proofErr w:type="spellEnd"/>
    </w:p>
    <w:p w:rsidR="003E2909" w:rsidRPr="00C92D76" w:rsidRDefault="003E2909" w:rsidP="00443AB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quitus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pour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l’utilisation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du court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métrage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ainsi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que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pour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l’utilisation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musiques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originales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non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originales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présentes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dans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le court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métrage</w:t>
      </w:r>
      <w:proofErr w:type="spellEnd"/>
    </w:p>
    <w:p w:rsidR="003E2909" w:rsidRPr="00C92D76" w:rsidRDefault="003E2909" w:rsidP="00443AB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92D76">
        <w:rPr>
          <w:rFonts w:ascii="Century Gothic" w:hAnsi="Century Gothic" w:cs="Arial"/>
          <w:sz w:val="20"/>
          <w:szCs w:val="20"/>
        </w:rPr>
        <w:t>L’auto-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certification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garantissant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>, de la part de l’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auteur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, la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possession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des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droits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synchronisation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des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musiques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non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originales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présentes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dans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le film (si la colonne sonore n’est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pas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originale)</w:t>
      </w:r>
    </w:p>
    <w:p w:rsidR="003E2909" w:rsidRPr="00C92D76" w:rsidRDefault="003E2909" w:rsidP="00443AB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92D76">
        <w:rPr>
          <w:rFonts w:ascii="Century Gothic" w:hAnsi="Century Gothic" w:cs="Arial"/>
          <w:sz w:val="20"/>
          <w:szCs w:val="20"/>
        </w:rPr>
        <w:t xml:space="preserve">En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cas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réalisation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d’un court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métrage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par un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mineur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, est en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outre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nécessaire l’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autorisation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signée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d’un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des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parents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>.</w:t>
      </w:r>
    </w:p>
    <w:p w:rsidR="00EC5E36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92D76">
        <w:rPr>
          <w:rFonts w:ascii="Century Gothic" w:hAnsi="Century Gothic" w:cs="Arial"/>
          <w:sz w:val="20"/>
          <w:szCs w:val="20"/>
        </w:rPr>
        <w:lastRenderedPageBreak/>
        <w:t xml:space="preserve">On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appréciera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également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l’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envoi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>, de la part de l’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auteur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, d’un curriculum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artistique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et d’images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digitales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(format .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jpg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>) à l’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adresse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</w:t>
      </w:r>
      <w:hyperlink r:id="rId6" w:history="1">
        <w:r w:rsidR="00740423" w:rsidRPr="00C92D76">
          <w:rPr>
            <w:rStyle w:val="Collegamentoipertestuale"/>
            <w:rFonts w:ascii="Century Gothic" w:eastAsia="Times New Roman" w:hAnsi="Century Gothic" w:cs="Arial"/>
            <w:sz w:val="20"/>
            <w:szCs w:val="20"/>
            <w:lang w:eastAsia="it-IT"/>
          </w:rPr>
          <w:t>info@stateakorti.it</w:t>
        </w:r>
      </w:hyperlink>
      <w:r w:rsidRPr="00C92D76">
        <w:rPr>
          <w:rFonts w:ascii="Century Gothic" w:hAnsi="Century Gothic" w:cs="Arial"/>
          <w:sz w:val="20"/>
          <w:szCs w:val="20"/>
        </w:rPr>
        <w:t xml:space="preserve"> </w:t>
      </w:r>
      <w:r w:rsidRPr="00C92D76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qui </w:t>
      </w:r>
      <w:proofErr w:type="spellStart"/>
      <w:r w:rsidRPr="00C92D76">
        <w:rPr>
          <w:rFonts w:ascii="Century Gothic" w:eastAsia="Times New Roman" w:hAnsi="Century Gothic" w:cs="Arial"/>
          <w:sz w:val="20"/>
          <w:szCs w:val="20"/>
          <w:lang w:eastAsia="it-IT"/>
        </w:rPr>
        <w:t>pourront</w:t>
      </w:r>
      <w:proofErr w:type="spellEnd"/>
      <w:r w:rsidRPr="00C92D76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</w:t>
      </w:r>
      <w:proofErr w:type="spellStart"/>
      <w:r w:rsidRPr="00C92D76">
        <w:rPr>
          <w:rFonts w:ascii="Century Gothic" w:eastAsia="Times New Roman" w:hAnsi="Century Gothic" w:cs="Arial"/>
          <w:sz w:val="20"/>
          <w:szCs w:val="20"/>
          <w:lang w:eastAsia="it-IT"/>
        </w:rPr>
        <w:t>ensuite</w:t>
      </w:r>
      <w:proofErr w:type="spellEnd"/>
      <w:r w:rsidRPr="00C92D76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</w:t>
      </w:r>
      <w:proofErr w:type="spellStart"/>
      <w:r w:rsidRPr="00C92D76">
        <w:rPr>
          <w:rFonts w:ascii="Century Gothic" w:eastAsia="Times New Roman" w:hAnsi="Century Gothic" w:cs="Arial"/>
          <w:sz w:val="20"/>
          <w:szCs w:val="20"/>
          <w:lang w:eastAsia="it-IT"/>
        </w:rPr>
        <w:t>être</w:t>
      </w:r>
      <w:proofErr w:type="spellEnd"/>
      <w:r w:rsidRPr="00C92D76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</w:t>
      </w:r>
      <w:proofErr w:type="spellStart"/>
      <w:r w:rsidRPr="00C92D76">
        <w:rPr>
          <w:rFonts w:ascii="Century Gothic" w:eastAsia="Times New Roman" w:hAnsi="Century Gothic" w:cs="Arial"/>
          <w:sz w:val="20"/>
          <w:szCs w:val="20"/>
          <w:lang w:eastAsia="it-IT"/>
        </w:rPr>
        <w:t>inserées</w:t>
      </w:r>
      <w:proofErr w:type="spellEnd"/>
      <w:r w:rsidRPr="00C92D76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</w:t>
      </w:r>
      <w:proofErr w:type="spellStart"/>
      <w:r w:rsidRPr="00C92D76">
        <w:rPr>
          <w:rFonts w:ascii="Century Gothic" w:eastAsia="Times New Roman" w:hAnsi="Century Gothic" w:cs="Arial"/>
          <w:sz w:val="20"/>
          <w:szCs w:val="20"/>
          <w:lang w:eastAsia="it-IT"/>
        </w:rPr>
        <w:t>sur</w:t>
      </w:r>
      <w:proofErr w:type="spellEnd"/>
      <w:r w:rsidRPr="00C92D76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le site web </w:t>
      </w:r>
      <w:proofErr w:type="spellStart"/>
      <w:r w:rsidRPr="00C92D76">
        <w:rPr>
          <w:rFonts w:ascii="Century Gothic" w:eastAsia="Times New Roman" w:hAnsi="Century Gothic" w:cs="Arial"/>
          <w:sz w:val="20"/>
          <w:szCs w:val="20"/>
          <w:lang w:eastAsia="it-IT"/>
        </w:rPr>
        <w:t>du</w:t>
      </w:r>
      <w:proofErr w:type="spellEnd"/>
      <w:r w:rsidRPr="00C92D76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</w:t>
      </w:r>
      <w:r w:rsidRPr="00C92D76">
        <w:rPr>
          <w:rFonts w:ascii="Century Gothic" w:hAnsi="Century Gothic" w:cs="Arial"/>
          <w:sz w:val="20"/>
          <w:szCs w:val="20"/>
        </w:rPr>
        <w:t xml:space="preserve">festival </w:t>
      </w:r>
      <w:hyperlink r:id="rId7" w:history="1">
        <w:r w:rsidR="00EB28AE" w:rsidRPr="00C92D76">
          <w:rPr>
            <w:rStyle w:val="Collegamentoipertestuale"/>
            <w:rFonts w:ascii="Century Gothic" w:hAnsi="Century Gothic" w:cs="Arial"/>
            <w:sz w:val="20"/>
            <w:szCs w:val="20"/>
          </w:rPr>
          <w:t>www.stateakorti.it</w:t>
        </w:r>
      </w:hyperlink>
      <w:r w:rsidR="00EB28AE" w:rsidRPr="00C92D76">
        <w:rPr>
          <w:rFonts w:ascii="Century Gothic" w:hAnsi="Century Gothic" w:cs="Arial"/>
          <w:sz w:val="20"/>
          <w:szCs w:val="20"/>
        </w:rPr>
        <w:t xml:space="preserve"> </w:t>
      </w:r>
    </w:p>
    <w:p w:rsidR="003E2909" w:rsidRPr="004C7F0B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Les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frais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d’expédition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sont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à charge des participants.</w:t>
      </w:r>
    </w:p>
    <w:p w:rsidR="003E2909" w:rsidRPr="004C7F0B" w:rsidRDefault="003E2909" w:rsidP="008C7842">
      <w:pPr>
        <w:spacing w:after="0" w:line="360" w:lineRule="auto"/>
        <w:jc w:val="both"/>
        <w:rPr>
          <w:rFonts w:ascii="Century Gothic" w:hAnsi="Century Gothic" w:cs="Arial"/>
          <w:color w:val="FF0000"/>
          <w:sz w:val="20"/>
          <w:szCs w:val="20"/>
          <w:lang w:val="en-US"/>
        </w:rPr>
      </w:pPr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Le format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requis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pour la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sélection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est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le </w:t>
      </w:r>
      <w:r w:rsidRPr="004C7F0B">
        <w:rPr>
          <w:rFonts w:ascii="Century Gothic" w:hAnsi="Century Gothic" w:cs="Arial"/>
          <w:b/>
          <w:sz w:val="20"/>
          <w:szCs w:val="20"/>
          <w:lang w:val="en-US"/>
        </w:rPr>
        <w:t>DVD</w:t>
      </w:r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, en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copie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très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bonne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qualité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sur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la confection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plastique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duquel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devront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être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clairement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indiqués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: le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titre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l’oeuvre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, le format original, la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durée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l’année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réalisation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, le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prénom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et le nom de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l’auteur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, son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adresse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, son mail et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une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éventuelle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inscription à la SESAM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ou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toute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société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droits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4C7F0B">
        <w:rPr>
          <w:rFonts w:ascii="Century Gothic" w:hAnsi="Century Gothic" w:cs="Arial"/>
          <w:sz w:val="20"/>
          <w:szCs w:val="20"/>
          <w:lang w:val="en-US"/>
        </w:rPr>
        <w:t>d’auteur</w:t>
      </w:r>
      <w:proofErr w:type="spellEnd"/>
      <w:r w:rsidRPr="004C7F0B">
        <w:rPr>
          <w:rFonts w:ascii="Century Gothic" w:hAnsi="Century Gothic" w:cs="Arial"/>
          <w:sz w:val="20"/>
          <w:szCs w:val="20"/>
          <w:lang w:val="en-US"/>
        </w:rPr>
        <w:t>.</w:t>
      </w:r>
      <w:r w:rsidR="00EC5E36" w:rsidRPr="004C7F0B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="00EC5E36" w:rsidRPr="004C7F0B">
        <w:rPr>
          <w:rFonts w:ascii="Century Gothic" w:hAnsi="Century Gothic" w:cs="Arial"/>
          <w:sz w:val="20"/>
          <w:szCs w:val="20"/>
          <w:lang w:val="en-US"/>
        </w:rPr>
        <w:t>ou</w:t>
      </w:r>
      <w:proofErr w:type="spellEnd"/>
      <w:r w:rsidR="00EC5E36" w:rsidRPr="004C7F0B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="00EC5E36" w:rsidRPr="004C7F0B">
        <w:rPr>
          <w:rFonts w:ascii="Century Gothic" w:hAnsi="Century Gothic" w:cs="Arial"/>
          <w:sz w:val="20"/>
          <w:szCs w:val="20"/>
          <w:lang w:val="en-US"/>
        </w:rPr>
        <w:t>bien</w:t>
      </w:r>
      <w:proofErr w:type="spellEnd"/>
      <w:r w:rsidR="00EC5E36" w:rsidRPr="004C7F0B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="00EC5E36" w:rsidRPr="004C7F0B">
        <w:rPr>
          <w:rFonts w:ascii="Century Gothic" w:hAnsi="Century Gothic" w:cs="Arial"/>
          <w:sz w:val="20"/>
          <w:szCs w:val="20"/>
          <w:lang w:val="en-US"/>
        </w:rPr>
        <w:t>vous</w:t>
      </w:r>
      <w:proofErr w:type="spellEnd"/>
      <w:r w:rsidR="00EC5E36" w:rsidRPr="004C7F0B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="00EC5E36" w:rsidRPr="004C7F0B">
        <w:rPr>
          <w:rFonts w:ascii="Century Gothic" w:hAnsi="Century Gothic" w:cs="Arial"/>
          <w:sz w:val="20"/>
          <w:szCs w:val="20"/>
          <w:lang w:val="en-US"/>
        </w:rPr>
        <w:t>pouvez</w:t>
      </w:r>
      <w:proofErr w:type="spellEnd"/>
      <w:r w:rsidR="00EC5E36" w:rsidRPr="004C7F0B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="00EC5E36" w:rsidRPr="004C7F0B">
        <w:rPr>
          <w:rFonts w:ascii="Century Gothic" w:hAnsi="Century Gothic" w:cs="Arial"/>
          <w:sz w:val="20"/>
          <w:szCs w:val="20"/>
          <w:lang w:val="en-US"/>
        </w:rPr>
        <w:t>spécifier</w:t>
      </w:r>
      <w:proofErr w:type="spellEnd"/>
      <w:r w:rsidR="00EC5E36" w:rsidRPr="004C7F0B">
        <w:rPr>
          <w:rFonts w:ascii="Century Gothic" w:hAnsi="Century Gothic" w:cs="Arial"/>
          <w:sz w:val="20"/>
          <w:szCs w:val="20"/>
          <w:lang w:val="en-US"/>
        </w:rPr>
        <w:t xml:space="preserve"> un </w:t>
      </w:r>
      <w:r w:rsidR="00EC5E36" w:rsidRPr="004C7F0B">
        <w:rPr>
          <w:rFonts w:ascii="Century Gothic" w:hAnsi="Century Gothic" w:cs="Arial"/>
          <w:b/>
          <w:sz w:val="20"/>
          <w:szCs w:val="20"/>
          <w:lang w:val="en-US"/>
        </w:rPr>
        <w:t>link</w:t>
      </w:r>
      <w:r w:rsidR="00EC5E36" w:rsidRPr="004C7F0B">
        <w:rPr>
          <w:rFonts w:ascii="Century Gothic" w:hAnsi="Century Gothic" w:cs="Arial"/>
          <w:sz w:val="20"/>
          <w:szCs w:val="20"/>
          <w:lang w:val="en-US"/>
        </w:rPr>
        <w:t xml:space="preserve"> qui </w:t>
      </w:r>
      <w:proofErr w:type="spellStart"/>
      <w:r w:rsidR="00EC5E36" w:rsidRPr="004C7F0B">
        <w:rPr>
          <w:rFonts w:ascii="Century Gothic" w:hAnsi="Century Gothic" w:cs="Arial"/>
          <w:sz w:val="20"/>
          <w:szCs w:val="20"/>
          <w:lang w:val="en-US"/>
        </w:rPr>
        <w:t>mène</w:t>
      </w:r>
      <w:proofErr w:type="spellEnd"/>
      <w:r w:rsidR="00EC5E36" w:rsidRPr="004C7F0B">
        <w:rPr>
          <w:rFonts w:ascii="Century Gothic" w:hAnsi="Century Gothic" w:cs="Arial"/>
          <w:sz w:val="20"/>
          <w:szCs w:val="20"/>
          <w:lang w:val="en-US"/>
        </w:rPr>
        <w:t xml:space="preserve"> à la </w:t>
      </w:r>
      <w:proofErr w:type="spellStart"/>
      <w:r w:rsidR="00EC5E36" w:rsidRPr="004C7F0B">
        <w:rPr>
          <w:rFonts w:ascii="Century Gothic" w:hAnsi="Century Gothic" w:cs="Arial"/>
          <w:sz w:val="20"/>
          <w:szCs w:val="20"/>
          <w:lang w:val="en-US"/>
        </w:rPr>
        <w:t>vidéo</w:t>
      </w:r>
      <w:proofErr w:type="spellEnd"/>
      <w:r w:rsidR="00EC5E36" w:rsidRPr="004C7F0B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="00EC5E36" w:rsidRPr="004C7F0B">
        <w:rPr>
          <w:rFonts w:ascii="Century Gothic" w:hAnsi="Century Gothic" w:cs="Arial"/>
          <w:sz w:val="20"/>
          <w:szCs w:val="20"/>
          <w:lang w:val="en-US"/>
        </w:rPr>
        <w:t>complète</w:t>
      </w:r>
      <w:proofErr w:type="spellEnd"/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Les copies DVD du court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métrage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parvenus au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comité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sélection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ne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seront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pas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restituées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feront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partie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des archives du festival. </w:t>
      </w:r>
      <w:r w:rsidRPr="00C92D76">
        <w:rPr>
          <w:rFonts w:ascii="Century Gothic" w:hAnsi="Century Gothic" w:cs="Arial"/>
          <w:sz w:val="20"/>
          <w:szCs w:val="20"/>
          <w:lang w:val="fr-FR"/>
        </w:rPr>
        <w:t xml:space="preserve">Les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fr-FR"/>
        </w:rPr>
        <w:t>oeuvres</w:t>
      </w:r>
      <w:proofErr w:type="spellEnd"/>
      <w:r w:rsidRPr="00C92D76">
        <w:rPr>
          <w:rFonts w:ascii="Century Gothic" w:hAnsi="Century Gothic" w:cs="Arial"/>
          <w:sz w:val="20"/>
          <w:szCs w:val="20"/>
          <w:lang w:val="fr-FR"/>
        </w:rPr>
        <w:t xml:space="preserve"> pourront être projetées au cours de soirées sans objectif lucratif, afin de promouvoir le court métrage et l’activité des organisateurs.</w:t>
      </w:r>
    </w:p>
    <w:p w:rsidR="00740423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Les participants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peuvent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présenter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plus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d’une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oeuvre. </w:t>
      </w:r>
    </w:p>
    <w:p w:rsidR="00740423" w:rsidRPr="00C92D76" w:rsidRDefault="00740423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</w:p>
    <w:p w:rsidR="003E2909" w:rsidRPr="00C92D76" w:rsidRDefault="003E2909" w:rsidP="008C7842">
      <w:pPr>
        <w:pStyle w:val="Titolo2"/>
        <w:spacing w:before="0" w:after="0" w:line="360" w:lineRule="auto"/>
        <w:jc w:val="both"/>
        <w:rPr>
          <w:rFonts w:ascii="Century Gothic" w:hAnsi="Century Gothic"/>
          <w:color w:val="4F81BD"/>
          <w:sz w:val="20"/>
          <w:szCs w:val="20"/>
          <w:lang w:val="en-US"/>
        </w:rPr>
      </w:pPr>
      <w:r w:rsidRPr="00C92D76">
        <w:rPr>
          <w:rFonts w:ascii="Century Gothic" w:hAnsi="Century Gothic"/>
          <w:color w:val="4F81BD"/>
          <w:sz w:val="20"/>
          <w:szCs w:val="20"/>
          <w:lang w:val="en-US"/>
        </w:rPr>
        <w:t>SÉLECTION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Toutes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les oeuvres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parvenues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seront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sélectionnées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par un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comité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formé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organisateurs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d’experts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du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secteur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d’opérateurs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culturels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>.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Les oeuvres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sélectionnées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seront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admises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pour la projection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officielle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évaluées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par un jury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qualité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–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dont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la composition sera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rendue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publique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sur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les sites internet de la manifestation – qui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accordera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les prix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indiqués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ci-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dessous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>.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jugements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du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comité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sélection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du jury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sont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sans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appel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. </w:t>
      </w:r>
      <w:r w:rsidRPr="00C92D76">
        <w:rPr>
          <w:rFonts w:ascii="Century Gothic" w:hAnsi="Century Gothic" w:cs="Arial"/>
          <w:sz w:val="20"/>
          <w:szCs w:val="20"/>
          <w:lang w:val="fr-FR"/>
        </w:rPr>
        <w:t>Aucune requête de la part des auteurs concourants afin de connaître les évaluations exprimées par le comité de sélection ou par le jury ne sera donc reçue.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Les auteurs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sélectionnés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pour la projection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officielle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seront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contactés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par les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organisateurs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qui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communiqueront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la date et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l’heure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la projection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leur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oeuvre.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Chaque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auteur declare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être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titulaire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droits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d’utilisation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l’oeuvre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toutes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composantes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. Il assure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que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contenus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celle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-ci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sont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sous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sa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responsabilité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ne violent pas les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lois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réglementations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en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vigueur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ou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droits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tiers, en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particulier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droit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d’auteur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droit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à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l’image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signes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distinctifs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. </w:t>
      </w:r>
      <w:r w:rsidRPr="00C92D76">
        <w:rPr>
          <w:rFonts w:ascii="Century Gothic" w:hAnsi="Century Gothic" w:cs="Arial"/>
          <w:sz w:val="20"/>
          <w:szCs w:val="20"/>
        </w:rPr>
        <w:t xml:space="preserve">Il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assure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et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déclare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, en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outre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que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l’oeuvre ne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présente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pas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contenus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à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caractère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diffamatoire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. </w:t>
      </w: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En tout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cas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l’auteur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décharge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l’organisation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toutes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pertes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dommages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responsabilités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coûts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charges et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dépenses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n’importe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quelle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nature, qui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devraient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être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soutenues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à cause du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contenu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l’oeuvre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et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sa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projection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publique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>.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</w:p>
    <w:p w:rsidR="003E2909" w:rsidRPr="00C92D76" w:rsidRDefault="003E2909" w:rsidP="008C7842">
      <w:pPr>
        <w:pStyle w:val="Titolo2"/>
        <w:spacing w:before="0" w:after="0" w:line="360" w:lineRule="auto"/>
        <w:jc w:val="both"/>
        <w:rPr>
          <w:rFonts w:ascii="Century Gothic" w:hAnsi="Century Gothic"/>
          <w:color w:val="4F81BD"/>
          <w:sz w:val="20"/>
          <w:szCs w:val="20"/>
        </w:rPr>
      </w:pPr>
      <w:r w:rsidRPr="00C92D76">
        <w:rPr>
          <w:rFonts w:ascii="Century Gothic" w:hAnsi="Century Gothic"/>
          <w:color w:val="4F81BD"/>
          <w:sz w:val="20"/>
          <w:szCs w:val="20"/>
        </w:rPr>
        <w:t>PERIODE DE DEROULEMENT</w:t>
      </w:r>
    </w:p>
    <w:p w:rsidR="003E2909" w:rsidRPr="00C92D76" w:rsidRDefault="00FF4C64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</w:rPr>
        <w:t xml:space="preserve">La </w:t>
      </w:r>
      <w:r w:rsidR="004C7F0B">
        <w:rPr>
          <w:rFonts w:ascii="Century Gothic" w:hAnsi="Century Gothic" w:cs="Arial"/>
          <w:sz w:val="20"/>
          <w:szCs w:val="20"/>
        </w:rPr>
        <w:t>10</w:t>
      </w:r>
      <w:r w:rsidR="003E2909" w:rsidRPr="00C92D76">
        <w:rPr>
          <w:rFonts w:ascii="Century Gothic" w:hAnsi="Century Gothic" w:cs="Arial"/>
          <w:sz w:val="20"/>
          <w:szCs w:val="20"/>
        </w:rPr>
        <w:t xml:space="preserve">ème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</w:rPr>
        <w:t>édition</w:t>
      </w:r>
      <w:proofErr w:type="spellEnd"/>
      <w:r w:rsidR="003E2909" w:rsidRPr="00C92D7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</w:rPr>
        <w:t>du</w:t>
      </w:r>
      <w:proofErr w:type="spellEnd"/>
      <w:r w:rsidR="003E2909" w:rsidRPr="00C92D76">
        <w:rPr>
          <w:rFonts w:ascii="Century Gothic" w:hAnsi="Century Gothic" w:cs="Arial"/>
          <w:sz w:val="20"/>
          <w:szCs w:val="20"/>
        </w:rPr>
        <w:t xml:space="preserve"> festival se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</w:rPr>
        <w:t>déroulera</w:t>
      </w:r>
      <w:proofErr w:type="spellEnd"/>
      <w:r w:rsidR="003E2909" w:rsidRPr="00C92D76">
        <w:rPr>
          <w:rFonts w:ascii="Century Gothic" w:hAnsi="Century Gothic" w:cs="Arial"/>
          <w:sz w:val="20"/>
          <w:szCs w:val="20"/>
        </w:rPr>
        <w:t xml:space="preserve"> </w:t>
      </w:r>
      <w:r w:rsidR="00616075" w:rsidRPr="00C92D76">
        <w:rPr>
          <w:rFonts w:ascii="Century Gothic" w:hAnsi="Century Gothic" w:cs="Arial"/>
          <w:sz w:val="20"/>
          <w:szCs w:val="20"/>
        </w:rPr>
        <w:t xml:space="preserve">en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</w:rPr>
        <w:t>mois</w:t>
      </w:r>
      <w:proofErr w:type="spellEnd"/>
      <w:r w:rsidR="003E2909" w:rsidRPr="00C92D76">
        <w:rPr>
          <w:rFonts w:ascii="Century Gothic" w:hAnsi="Century Gothic" w:cs="Arial"/>
          <w:sz w:val="20"/>
          <w:szCs w:val="20"/>
        </w:rPr>
        <w:t xml:space="preserve"> d’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</w:rPr>
        <w:t>août</w:t>
      </w:r>
      <w:proofErr w:type="spellEnd"/>
      <w:r w:rsidR="003E2909" w:rsidRPr="00C92D76">
        <w:rPr>
          <w:rFonts w:ascii="Century Gothic" w:hAnsi="Century Gothic" w:cs="Arial"/>
          <w:sz w:val="20"/>
          <w:szCs w:val="20"/>
        </w:rPr>
        <w:t xml:space="preserve"> </w:t>
      </w:r>
      <w:r w:rsidR="00616075" w:rsidRPr="00C92D76">
        <w:rPr>
          <w:rFonts w:ascii="Century Gothic" w:hAnsi="Century Gothic" w:cs="Arial"/>
          <w:sz w:val="20"/>
          <w:szCs w:val="20"/>
        </w:rPr>
        <w:t xml:space="preserve"> </w:t>
      </w:r>
      <w:r w:rsidR="003E2909" w:rsidRPr="00C92D76">
        <w:rPr>
          <w:rFonts w:ascii="Century Gothic" w:hAnsi="Century Gothic" w:cs="Arial"/>
          <w:sz w:val="20"/>
          <w:szCs w:val="20"/>
        </w:rPr>
        <w:t xml:space="preserve">à Viagrande (Catane). </w:t>
      </w:r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Les dates et les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horaires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seront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communiqués avec la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précision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et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l’anticipation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voulue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sur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le site web du festival et par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moyen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presse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.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</w:p>
    <w:p w:rsidR="003E2909" w:rsidRPr="00C92D76" w:rsidRDefault="003E2909" w:rsidP="008C7842">
      <w:pPr>
        <w:pStyle w:val="Titolo3"/>
        <w:spacing w:before="0" w:after="0" w:line="360" w:lineRule="auto"/>
        <w:jc w:val="both"/>
        <w:rPr>
          <w:rFonts w:ascii="Century Gothic" w:hAnsi="Century Gothic"/>
          <w:color w:val="4F81BD"/>
          <w:sz w:val="20"/>
          <w:szCs w:val="20"/>
          <w:lang w:val="en-US"/>
        </w:rPr>
      </w:pPr>
      <w:r w:rsidRPr="00C92D76">
        <w:rPr>
          <w:rFonts w:ascii="Century Gothic" w:hAnsi="Century Gothic"/>
          <w:color w:val="4F81BD"/>
          <w:sz w:val="20"/>
          <w:szCs w:val="20"/>
          <w:lang w:val="en-US"/>
        </w:rPr>
        <w:lastRenderedPageBreak/>
        <w:t>PRIX DU CONCOURS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 jury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décernera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les prix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suivants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avec la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possibilité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mentions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spéciales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:</w:t>
      </w:r>
    </w:p>
    <w:p w:rsidR="003E2909" w:rsidRPr="00C92D76" w:rsidRDefault="003E2909" w:rsidP="008C7842">
      <w:pPr>
        <w:pStyle w:val="Paragrafoelenco"/>
        <w:numPr>
          <w:ilvl w:val="0"/>
          <w:numId w:val="2"/>
        </w:numPr>
        <w:spacing w:after="0" w:line="360" w:lineRule="auto"/>
        <w:ind w:firstLine="0"/>
        <w:jc w:val="both"/>
        <w:rPr>
          <w:rFonts w:ascii="Century Gothic" w:hAnsi="Century Gothic" w:cs="Arial"/>
          <w:sz w:val="20"/>
          <w:szCs w:val="20"/>
          <w:lang w:val="en-US"/>
        </w:rPr>
      </w:pP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Meilleur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court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métrage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(</w:t>
      </w:r>
      <w:r w:rsidRPr="00C92D76">
        <w:rPr>
          <w:rFonts w:ascii="Century Gothic" w:hAnsi="Century Gothic" w:cs="Arial"/>
          <w:sz w:val="20"/>
          <w:szCs w:val="20"/>
        </w:rPr>
        <w:t xml:space="preserve">€ </w:t>
      </w:r>
      <w:r w:rsidRPr="00C92D76">
        <w:rPr>
          <w:rFonts w:ascii="Century Gothic" w:hAnsi="Century Gothic" w:cs="Arial"/>
          <w:sz w:val="20"/>
          <w:szCs w:val="20"/>
          <w:lang w:val="en-US"/>
        </w:rPr>
        <w:t>500,00)</w:t>
      </w:r>
    </w:p>
    <w:p w:rsidR="003E2909" w:rsidRPr="00C92D76" w:rsidRDefault="003E2909" w:rsidP="008C7842">
      <w:pPr>
        <w:pStyle w:val="Paragrafoelenco"/>
        <w:numPr>
          <w:ilvl w:val="0"/>
          <w:numId w:val="2"/>
        </w:numPr>
        <w:spacing w:after="0" w:line="360" w:lineRule="auto"/>
        <w:ind w:firstLine="0"/>
        <w:jc w:val="both"/>
        <w:rPr>
          <w:rFonts w:ascii="Century Gothic" w:hAnsi="Century Gothic" w:cs="Arial"/>
          <w:sz w:val="20"/>
          <w:szCs w:val="20"/>
          <w:lang w:val="en-US"/>
        </w:rPr>
      </w:pP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Meilleure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colonne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sonore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originale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(</w:t>
      </w:r>
      <w:r w:rsidRPr="00C92D76">
        <w:rPr>
          <w:rFonts w:ascii="Century Gothic" w:hAnsi="Century Gothic" w:cs="Arial"/>
          <w:sz w:val="20"/>
          <w:szCs w:val="20"/>
        </w:rPr>
        <w:t>€ 150,00)</w:t>
      </w:r>
    </w:p>
    <w:p w:rsidR="003E2909" w:rsidRPr="00C92D76" w:rsidRDefault="003E2909" w:rsidP="008C7842">
      <w:pPr>
        <w:pStyle w:val="Paragrafoelenco"/>
        <w:spacing w:after="0" w:line="360" w:lineRule="auto"/>
        <w:ind w:left="1152"/>
        <w:jc w:val="both"/>
        <w:rPr>
          <w:rFonts w:ascii="Century Gothic" w:hAnsi="Century Gothic" w:cs="Arial"/>
          <w:sz w:val="20"/>
          <w:szCs w:val="20"/>
          <w:lang w:val="en-US"/>
        </w:rPr>
      </w:pP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Le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comité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organisateur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sur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la base de la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qualité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des oeuvres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présentées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au festival,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jugera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l’opportunité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produire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un DVD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contenant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les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meilleurs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courts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métrages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. </w:t>
      </w:r>
    </w:p>
    <w:p w:rsidR="006C4CC3" w:rsidRPr="00C92D76" w:rsidRDefault="006C4CC3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</w:p>
    <w:p w:rsidR="003E2909" w:rsidRPr="00C92D76" w:rsidRDefault="006C4CC3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>L</w:t>
      </w:r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a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Dibo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="008C5D8C" w:rsidRPr="00C92D76">
        <w:rPr>
          <w:rFonts w:ascii="Century Gothic" w:hAnsi="Century Gothic" w:cs="Arial"/>
          <w:sz w:val="20"/>
          <w:szCs w:val="20"/>
          <w:lang w:val="en-US"/>
        </w:rPr>
        <w:t>Eventi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en </w:t>
      </w:r>
      <w:proofErr w:type="spellStart"/>
      <w:r w:rsidR="00394D94" w:rsidRPr="00C92D76">
        <w:rPr>
          <w:rFonts w:ascii="Century Gothic" w:hAnsi="Century Gothic" w:cs="Arial"/>
          <w:sz w:val="20"/>
          <w:szCs w:val="20"/>
          <w:lang w:val="en-US"/>
        </w:rPr>
        <w:t>sa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qualité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d’organisateur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et de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comité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directeur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du festival, se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réserve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le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droit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prendre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des decisions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sur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des questions non-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évoquées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par le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présent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règlement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ou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qui en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dérogeraient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partiellement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 xml:space="preserve"> pour des raisons </w:t>
      </w:r>
      <w:proofErr w:type="spellStart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d’organisation</w:t>
      </w:r>
      <w:proofErr w:type="spellEnd"/>
      <w:r w:rsidR="003E2909" w:rsidRPr="00C92D76">
        <w:rPr>
          <w:rFonts w:ascii="Century Gothic" w:hAnsi="Century Gothic" w:cs="Arial"/>
          <w:sz w:val="20"/>
          <w:szCs w:val="20"/>
          <w:lang w:val="en-US"/>
        </w:rPr>
        <w:t>.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</w:p>
    <w:p w:rsidR="003E2909" w:rsidRPr="00C92D76" w:rsidRDefault="003E2909" w:rsidP="008C7842">
      <w:pPr>
        <w:pStyle w:val="Titolo3"/>
        <w:spacing w:before="0" w:after="0" w:line="360" w:lineRule="auto"/>
        <w:jc w:val="both"/>
        <w:rPr>
          <w:rFonts w:ascii="Century Gothic" w:hAnsi="Century Gothic"/>
          <w:color w:val="4F81BD"/>
          <w:sz w:val="20"/>
          <w:szCs w:val="20"/>
          <w:lang w:val="en-US"/>
        </w:rPr>
      </w:pPr>
      <w:r w:rsidRPr="00C92D76">
        <w:rPr>
          <w:rFonts w:ascii="Century Gothic" w:hAnsi="Century Gothic"/>
          <w:color w:val="4F81BD"/>
          <w:sz w:val="20"/>
          <w:szCs w:val="20"/>
          <w:lang w:val="en-US"/>
        </w:rPr>
        <w:t>BARREAU COMPETENT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Pour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toute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controverse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, le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barreau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de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Catane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est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  <w:lang w:val="en-US"/>
        </w:rPr>
        <w:t>compétent</w:t>
      </w:r>
      <w:proofErr w:type="spellEnd"/>
      <w:r w:rsidRPr="00C92D76">
        <w:rPr>
          <w:rFonts w:ascii="Century Gothic" w:hAnsi="Century Gothic" w:cs="Arial"/>
          <w:sz w:val="20"/>
          <w:szCs w:val="20"/>
          <w:lang w:val="en-US"/>
        </w:rPr>
        <w:t>.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lang w:val="en-US"/>
        </w:rPr>
      </w:pPr>
    </w:p>
    <w:p w:rsidR="003E2909" w:rsidRPr="00C92D76" w:rsidRDefault="003E2909" w:rsidP="008C7842">
      <w:pPr>
        <w:pStyle w:val="Titolo3"/>
        <w:spacing w:before="0" w:after="0" w:line="360" w:lineRule="auto"/>
        <w:jc w:val="both"/>
        <w:rPr>
          <w:rFonts w:ascii="Century Gothic" w:hAnsi="Century Gothic"/>
          <w:color w:val="4F81BD"/>
          <w:sz w:val="20"/>
          <w:szCs w:val="20"/>
          <w:lang w:val="en-US"/>
        </w:rPr>
      </w:pPr>
      <w:r w:rsidRPr="00C92D76">
        <w:rPr>
          <w:rFonts w:ascii="Century Gothic" w:hAnsi="Century Gothic"/>
          <w:color w:val="4F81BD"/>
          <w:sz w:val="20"/>
          <w:szCs w:val="20"/>
          <w:lang w:val="en-US"/>
        </w:rPr>
        <w:t xml:space="preserve">POUR INFORMATIONS </w:t>
      </w:r>
    </w:p>
    <w:p w:rsidR="003E2909" w:rsidRPr="00C92D76" w:rsidRDefault="003E2909" w:rsidP="008C7842">
      <w:pPr>
        <w:pStyle w:val="Paragrafoelenco"/>
        <w:numPr>
          <w:ilvl w:val="0"/>
          <w:numId w:val="1"/>
        </w:numPr>
        <w:spacing w:after="0" w:line="360" w:lineRule="auto"/>
        <w:ind w:firstLine="0"/>
        <w:jc w:val="both"/>
        <w:rPr>
          <w:rFonts w:ascii="Century Gothic" w:hAnsi="Century Gothic" w:cs="Arial"/>
          <w:sz w:val="20"/>
          <w:szCs w:val="20"/>
          <w:lang w:val="en-US"/>
        </w:rPr>
      </w:pPr>
      <w:r w:rsidRPr="00C92D76">
        <w:rPr>
          <w:rFonts w:ascii="Century Gothic" w:hAnsi="Century Gothic" w:cs="Arial"/>
          <w:sz w:val="20"/>
          <w:szCs w:val="20"/>
        </w:rPr>
        <w:t xml:space="preserve">Site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du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festival </w:t>
      </w:r>
      <w:hyperlink r:id="rId8" w:history="1">
        <w:r w:rsidR="0073049C" w:rsidRPr="00C92D76">
          <w:rPr>
            <w:rStyle w:val="Collegamentoipertestuale"/>
            <w:rFonts w:ascii="Century Gothic" w:hAnsi="Century Gothic" w:cs="Arial"/>
            <w:sz w:val="20"/>
            <w:szCs w:val="20"/>
          </w:rPr>
          <w:t>www.stateakorti.it</w:t>
        </w:r>
      </w:hyperlink>
      <w:r w:rsidR="0073049C" w:rsidRPr="00C92D76">
        <w:rPr>
          <w:rFonts w:ascii="Century Gothic" w:hAnsi="Century Gothic" w:cs="Arial"/>
          <w:sz w:val="20"/>
          <w:szCs w:val="20"/>
        </w:rPr>
        <w:t xml:space="preserve">, </w:t>
      </w:r>
    </w:p>
    <w:p w:rsidR="003E2909" w:rsidRPr="00C92D76" w:rsidRDefault="003E2909" w:rsidP="008C7842">
      <w:pPr>
        <w:pStyle w:val="Paragrafoelenco"/>
        <w:numPr>
          <w:ilvl w:val="0"/>
          <w:numId w:val="1"/>
        </w:numPr>
        <w:spacing w:after="0" w:line="360" w:lineRule="auto"/>
        <w:ind w:firstLine="0"/>
        <w:jc w:val="both"/>
        <w:rPr>
          <w:rFonts w:ascii="Century Gothic" w:hAnsi="Century Gothic" w:cs="Arial"/>
          <w:sz w:val="20"/>
          <w:szCs w:val="20"/>
        </w:rPr>
      </w:pPr>
      <w:proofErr w:type="spellStart"/>
      <w:r w:rsidRPr="00C92D76">
        <w:rPr>
          <w:rFonts w:ascii="Century Gothic" w:hAnsi="Century Gothic" w:cs="Arial"/>
          <w:sz w:val="20"/>
          <w:szCs w:val="20"/>
        </w:rPr>
        <w:t>Comité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organisateur</w:t>
      </w:r>
      <w:proofErr w:type="spellEnd"/>
      <w:r w:rsidR="00D96030" w:rsidRPr="00C92D76">
        <w:rPr>
          <w:rFonts w:ascii="Century Gothic" w:hAnsi="Century Gothic" w:cs="Arial"/>
          <w:sz w:val="20"/>
          <w:szCs w:val="20"/>
        </w:rPr>
        <w:t>:</w:t>
      </w:r>
      <w:r w:rsidRPr="00C92D76">
        <w:rPr>
          <w:rFonts w:ascii="Century Gothic" w:hAnsi="Century Gothic" w:cs="Arial"/>
          <w:sz w:val="20"/>
          <w:szCs w:val="20"/>
        </w:rPr>
        <w:t xml:space="preserve"> 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Dibo</w:t>
      </w:r>
      <w:proofErr w:type="spellEnd"/>
      <w:r w:rsidR="00DF6F55" w:rsidRPr="00C92D76">
        <w:rPr>
          <w:rFonts w:ascii="Century Gothic" w:hAnsi="Century Gothic" w:cs="Arial"/>
          <w:sz w:val="20"/>
          <w:szCs w:val="20"/>
        </w:rPr>
        <w:t xml:space="preserve"> Eventi</w:t>
      </w:r>
      <w:r w:rsidRPr="00C92D76">
        <w:rPr>
          <w:rFonts w:ascii="Century Gothic" w:hAnsi="Century Gothic" w:cs="Arial"/>
          <w:sz w:val="20"/>
          <w:szCs w:val="20"/>
        </w:rPr>
        <w:t xml:space="preserve"> –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référent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 xml:space="preserve"> Avv. Riccardo Di Bella, </w:t>
      </w:r>
      <w:proofErr w:type="spellStart"/>
      <w:r w:rsidRPr="00C92D76">
        <w:rPr>
          <w:rFonts w:ascii="Century Gothic" w:hAnsi="Century Gothic" w:cs="Arial"/>
          <w:sz w:val="20"/>
          <w:szCs w:val="20"/>
        </w:rPr>
        <w:t>port</w:t>
      </w:r>
      <w:proofErr w:type="spellEnd"/>
      <w:r w:rsidRPr="00C92D76">
        <w:rPr>
          <w:rFonts w:ascii="Century Gothic" w:hAnsi="Century Gothic" w:cs="Arial"/>
          <w:sz w:val="20"/>
          <w:szCs w:val="20"/>
        </w:rPr>
        <w:t>. +39 348 6501309</w:t>
      </w:r>
    </w:p>
    <w:p w:rsidR="003E2909" w:rsidRPr="00C92D76" w:rsidRDefault="003E2909" w:rsidP="008C784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sectPr w:rsidR="003E2909" w:rsidRPr="00C92D76" w:rsidSect="00D87C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7D83"/>
    <w:multiLevelType w:val="hybridMultilevel"/>
    <w:tmpl w:val="C26A07F6"/>
    <w:lvl w:ilvl="0" w:tplc="875C7C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00BC9"/>
    <w:multiLevelType w:val="hybridMultilevel"/>
    <w:tmpl w:val="944829A2"/>
    <w:lvl w:ilvl="0" w:tplc="2766C3FE">
      <w:start w:val="1"/>
      <w:numFmt w:val="upperLetter"/>
      <w:lvlText w:val="%1)"/>
      <w:lvlJc w:val="left"/>
      <w:pPr>
        <w:ind w:left="1152" w:hanging="360"/>
      </w:pPr>
      <w:rPr>
        <w:rFonts w:ascii="Calibri" w:hAnsi="Calibri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72" w:hanging="360"/>
      </w:pPr>
    </w:lvl>
    <w:lvl w:ilvl="2" w:tplc="0410001B" w:tentative="1">
      <w:start w:val="1"/>
      <w:numFmt w:val="lowerRoman"/>
      <w:lvlText w:val="%3."/>
      <w:lvlJc w:val="right"/>
      <w:pPr>
        <w:ind w:left="2592" w:hanging="180"/>
      </w:pPr>
    </w:lvl>
    <w:lvl w:ilvl="3" w:tplc="0410000F" w:tentative="1">
      <w:start w:val="1"/>
      <w:numFmt w:val="decimal"/>
      <w:lvlText w:val="%4."/>
      <w:lvlJc w:val="left"/>
      <w:pPr>
        <w:ind w:left="3312" w:hanging="360"/>
      </w:pPr>
    </w:lvl>
    <w:lvl w:ilvl="4" w:tplc="04100019" w:tentative="1">
      <w:start w:val="1"/>
      <w:numFmt w:val="lowerLetter"/>
      <w:lvlText w:val="%5."/>
      <w:lvlJc w:val="left"/>
      <w:pPr>
        <w:ind w:left="4032" w:hanging="360"/>
      </w:pPr>
    </w:lvl>
    <w:lvl w:ilvl="5" w:tplc="0410001B" w:tentative="1">
      <w:start w:val="1"/>
      <w:numFmt w:val="lowerRoman"/>
      <w:lvlText w:val="%6."/>
      <w:lvlJc w:val="right"/>
      <w:pPr>
        <w:ind w:left="4752" w:hanging="180"/>
      </w:pPr>
    </w:lvl>
    <w:lvl w:ilvl="6" w:tplc="0410000F" w:tentative="1">
      <w:start w:val="1"/>
      <w:numFmt w:val="decimal"/>
      <w:lvlText w:val="%7."/>
      <w:lvlJc w:val="left"/>
      <w:pPr>
        <w:ind w:left="5472" w:hanging="360"/>
      </w:pPr>
    </w:lvl>
    <w:lvl w:ilvl="7" w:tplc="04100019" w:tentative="1">
      <w:start w:val="1"/>
      <w:numFmt w:val="lowerLetter"/>
      <w:lvlText w:val="%8."/>
      <w:lvlJc w:val="left"/>
      <w:pPr>
        <w:ind w:left="6192" w:hanging="360"/>
      </w:pPr>
    </w:lvl>
    <w:lvl w:ilvl="8" w:tplc="0410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C6"/>
    <w:rsid w:val="001B064E"/>
    <w:rsid w:val="00231DDD"/>
    <w:rsid w:val="002A79FA"/>
    <w:rsid w:val="003935F3"/>
    <w:rsid w:val="00394D94"/>
    <w:rsid w:val="003E2909"/>
    <w:rsid w:val="00443AB4"/>
    <w:rsid w:val="004C7F0B"/>
    <w:rsid w:val="005A4D00"/>
    <w:rsid w:val="006067BE"/>
    <w:rsid w:val="00616075"/>
    <w:rsid w:val="00663884"/>
    <w:rsid w:val="006C4CC3"/>
    <w:rsid w:val="007247DB"/>
    <w:rsid w:val="0073049C"/>
    <w:rsid w:val="00740423"/>
    <w:rsid w:val="00743FC8"/>
    <w:rsid w:val="00747C7C"/>
    <w:rsid w:val="00794BB1"/>
    <w:rsid w:val="00797C14"/>
    <w:rsid w:val="007C3D7B"/>
    <w:rsid w:val="008C5D8C"/>
    <w:rsid w:val="008C7842"/>
    <w:rsid w:val="008D2F42"/>
    <w:rsid w:val="00950002"/>
    <w:rsid w:val="00986757"/>
    <w:rsid w:val="00A212C6"/>
    <w:rsid w:val="00A53739"/>
    <w:rsid w:val="00C12EAB"/>
    <w:rsid w:val="00C92D76"/>
    <w:rsid w:val="00CD5202"/>
    <w:rsid w:val="00D32300"/>
    <w:rsid w:val="00D87C30"/>
    <w:rsid w:val="00D96030"/>
    <w:rsid w:val="00DF6F55"/>
    <w:rsid w:val="00E41725"/>
    <w:rsid w:val="00EB28AE"/>
    <w:rsid w:val="00EC5E36"/>
    <w:rsid w:val="00ED5B49"/>
    <w:rsid w:val="00FE27A4"/>
    <w:rsid w:val="00FE31E9"/>
    <w:rsid w:val="00FF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7C30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qFormat/>
    <w:rsid w:val="00D87C3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D87C3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D87C3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87C30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D87C30"/>
    <w:rPr>
      <w:color w:val="0000FF"/>
      <w:u w:val="single"/>
    </w:rPr>
  </w:style>
  <w:style w:type="character" w:customStyle="1" w:styleId="Titolo2Carattere">
    <w:name w:val="Titolo 2 Carattere"/>
    <w:basedOn w:val="Carpredefinitoparagrafo"/>
    <w:rsid w:val="00D87C3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rsid w:val="00D87C3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rsid w:val="00D87C3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Collegamentovisitato">
    <w:name w:val="FollowedHyperlink"/>
    <w:basedOn w:val="Carpredefinitoparagrafo"/>
    <w:semiHidden/>
    <w:rsid w:val="00D87C30"/>
    <w:rPr>
      <w:color w:val="800080"/>
      <w:u w:val="single"/>
    </w:rPr>
  </w:style>
  <w:style w:type="paragraph" w:styleId="Corpotesto">
    <w:name w:val="Body Text"/>
    <w:basedOn w:val="Normale"/>
    <w:semiHidden/>
    <w:rsid w:val="00D87C30"/>
    <w:pPr>
      <w:spacing w:after="0" w:line="360" w:lineRule="auto"/>
    </w:pPr>
    <w:rPr>
      <w:rFonts w:ascii="Century Gothic" w:hAnsi="Century Gothic" w:cs="Arial"/>
      <w:sz w:val="20"/>
      <w:szCs w:val="20"/>
      <w:lang w:val="fr-FR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C5E3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C5E3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7C30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qFormat/>
    <w:rsid w:val="00D87C3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D87C3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D87C3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87C30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D87C30"/>
    <w:rPr>
      <w:color w:val="0000FF"/>
      <w:u w:val="single"/>
    </w:rPr>
  </w:style>
  <w:style w:type="character" w:customStyle="1" w:styleId="Titolo2Carattere">
    <w:name w:val="Titolo 2 Carattere"/>
    <w:basedOn w:val="Carpredefinitoparagrafo"/>
    <w:rsid w:val="00D87C3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rsid w:val="00D87C3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rsid w:val="00D87C3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Collegamentovisitato">
    <w:name w:val="FollowedHyperlink"/>
    <w:basedOn w:val="Carpredefinitoparagrafo"/>
    <w:semiHidden/>
    <w:rsid w:val="00D87C30"/>
    <w:rPr>
      <w:color w:val="800080"/>
      <w:u w:val="single"/>
    </w:rPr>
  </w:style>
  <w:style w:type="paragraph" w:styleId="Corpotesto">
    <w:name w:val="Body Text"/>
    <w:basedOn w:val="Normale"/>
    <w:semiHidden/>
    <w:rsid w:val="00D87C30"/>
    <w:pPr>
      <w:spacing w:after="0" w:line="360" w:lineRule="auto"/>
    </w:pPr>
    <w:rPr>
      <w:rFonts w:ascii="Century Gothic" w:hAnsi="Century Gothic" w:cs="Arial"/>
      <w:sz w:val="20"/>
      <w:szCs w:val="20"/>
      <w:lang w:val="fr-FR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C5E3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C5E3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eakorti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ateakort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tateakorti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5755</CharactersWithSpaces>
  <SharedDoc>false</SharedDoc>
  <HLinks>
    <vt:vector size="60" baseType="variant">
      <vt:variant>
        <vt:i4>5242985</vt:i4>
      </vt:variant>
      <vt:variant>
        <vt:i4>27</vt:i4>
      </vt:variant>
      <vt:variant>
        <vt:i4>0</vt:i4>
      </vt:variant>
      <vt:variant>
        <vt:i4>5</vt:i4>
      </vt:variant>
      <vt:variant>
        <vt:lpwstr>mailto:festival@dibo.it</vt:lpwstr>
      </vt:variant>
      <vt:variant>
        <vt:lpwstr/>
      </vt:variant>
      <vt:variant>
        <vt:i4>7143469</vt:i4>
      </vt:variant>
      <vt:variant>
        <vt:i4>24</vt:i4>
      </vt:variant>
      <vt:variant>
        <vt:i4>0</vt:i4>
      </vt:variant>
      <vt:variant>
        <vt:i4>5</vt:i4>
      </vt:variant>
      <vt:variant>
        <vt:lpwstr>http://www.skstudio.it/</vt:lpwstr>
      </vt:variant>
      <vt:variant>
        <vt:lpwstr/>
      </vt:variant>
      <vt:variant>
        <vt:i4>3014780</vt:i4>
      </vt:variant>
      <vt:variant>
        <vt:i4>21</vt:i4>
      </vt:variant>
      <vt:variant>
        <vt:i4>0</vt:i4>
      </vt:variant>
      <vt:variant>
        <vt:i4>5</vt:i4>
      </vt:variant>
      <vt:variant>
        <vt:lpwstr>http://www.laterradibo.org/</vt:lpwstr>
      </vt:variant>
      <vt:variant>
        <vt:lpwstr/>
      </vt:variant>
      <vt:variant>
        <vt:i4>7798847</vt:i4>
      </vt:variant>
      <vt:variant>
        <vt:i4>18</vt:i4>
      </vt:variant>
      <vt:variant>
        <vt:i4>0</vt:i4>
      </vt:variant>
      <vt:variant>
        <vt:i4>5</vt:i4>
      </vt:variant>
      <vt:variant>
        <vt:lpwstr>http://www.dibo.it/</vt:lpwstr>
      </vt:variant>
      <vt:variant>
        <vt:lpwstr/>
      </vt:variant>
      <vt:variant>
        <vt:i4>196686</vt:i4>
      </vt:variant>
      <vt:variant>
        <vt:i4>15</vt:i4>
      </vt:variant>
      <vt:variant>
        <vt:i4>0</vt:i4>
      </vt:variant>
      <vt:variant>
        <vt:i4>5</vt:i4>
      </vt:variant>
      <vt:variant>
        <vt:lpwstr>http://www.diboeventi.it/</vt:lpwstr>
      </vt:variant>
      <vt:variant>
        <vt:lpwstr/>
      </vt:variant>
      <vt:variant>
        <vt:i4>7143469</vt:i4>
      </vt:variant>
      <vt:variant>
        <vt:i4>12</vt:i4>
      </vt:variant>
      <vt:variant>
        <vt:i4>0</vt:i4>
      </vt:variant>
      <vt:variant>
        <vt:i4>5</vt:i4>
      </vt:variant>
      <vt:variant>
        <vt:lpwstr>http://www.skstudio.it/</vt:lpwstr>
      </vt:variant>
      <vt:variant>
        <vt:lpwstr/>
      </vt:variant>
      <vt:variant>
        <vt:i4>3014780</vt:i4>
      </vt:variant>
      <vt:variant>
        <vt:i4>9</vt:i4>
      </vt:variant>
      <vt:variant>
        <vt:i4>0</vt:i4>
      </vt:variant>
      <vt:variant>
        <vt:i4>5</vt:i4>
      </vt:variant>
      <vt:variant>
        <vt:lpwstr>http://www.laterradibo.org/</vt:lpwstr>
      </vt:variant>
      <vt:variant>
        <vt:lpwstr/>
      </vt:variant>
      <vt:variant>
        <vt:i4>7798847</vt:i4>
      </vt:variant>
      <vt:variant>
        <vt:i4>6</vt:i4>
      </vt:variant>
      <vt:variant>
        <vt:i4>0</vt:i4>
      </vt:variant>
      <vt:variant>
        <vt:i4>5</vt:i4>
      </vt:variant>
      <vt:variant>
        <vt:lpwstr>http://www.dibo.it/</vt:lpwstr>
      </vt:variant>
      <vt:variant>
        <vt:lpwstr/>
      </vt:variant>
      <vt:variant>
        <vt:i4>196686</vt:i4>
      </vt:variant>
      <vt:variant>
        <vt:i4>3</vt:i4>
      </vt:variant>
      <vt:variant>
        <vt:i4>0</vt:i4>
      </vt:variant>
      <vt:variant>
        <vt:i4>5</vt:i4>
      </vt:variant>
      <vt:variant>
        <vt:lpwstr>http://www.diboeventi.it/</vt:lpwstr>
      </vt:variant>
      <vt:variant>
        <vt:lpwstr/>
      </vt:variant>
      <vt:variant>
        <vt:i4>5242985</vt:i4>
      </vt:variant>
      <vt:variant>
        <vt:i4>0</vt:i4>
      </vt:variant>
      <vt:variant>
        <vt:i4>0</vt:i4>
      </vt:variant>
      <vt:variant>
        <vt:i4>5</vt:i4>
      </vt:variant>
      <vt:variant>
        <vt:lpwstr>mailto:festival@dibo.it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User</cp:lastModifiedBy>
  <cp:revision>2</cp:revision>
  <dcterms:created xsi:type="dcterms:W3CDTF">2018-04-10T12:48:00Z</dcterms:created>
  <dcterms:modified xsi:type="dcterms:W3CDTF">2018-04-10T12:48:00Z</dcterms:modified>
</cp:coreProperties>
</file>